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BEC7" w14:textId="77777777" w:rsidR="00383E57" w:rsidRPr="00E844EA" w:rsidRDefault="00383E57" w:rsidP="00517762">
      <w:pPr>
        <w:rPr>
          <w:rFonts w:ascii="Times New Roman" w:eastAsia="Impact" w:hAnsi="Times New Roman" w:cs="Times New Roman"/>
        </w:rPr>
      </w:pPr>
      <w:bookmarkStart w:id="0" w:name="_Hlk159592083"/>
    </w:p>
    <w:p w14:paraId="4AC8B876" w14:textId="6A1D261D" w:rsidR="00517762" w:rsidRPr="00E844EA" w:rsidRDefault="00932DF1" w:rsidP="00517762">
      <w:pPr>
        <w:rPr>
          <w:rFonts w:ascii="Times New Roman" w:eastAsia="Impact" w:hAnsi="Times New Roman" w:cs="Times New Roman"/>
          <w:b/>
          <w:bCs/>
          <w:lang w:val="nl-NL"/>
        </w:rPr>
      </w:pPr>
      <w:r w:rsidRPr="00E844EA">
        <w:rPr>
          <w:rFonts w:ascii="Times New Roman" w:eastAsia="Impact" w:hAnsi="Times New Roman" w:cs="Times New Roman"/>
          <w:b/>
          <w:bCs/>
          <w:lang w:val="nl-NL"/>
        </w:rPr>
        <w:t xml:space="preserve">Amendement </w:t>
      </w:r>
      <w:r w:rsidR="00517762" w:rsidRPr="00E844EA">
        <w:rPr>
          <w:rFonts w:ascii="Times New Roman" w:eastAsia="Impact" w:hAnsi="Times New Roman" w:cs="Times New Roman"/>
          <w:b/>
          <w:bCs/>
          <w:lang w:val="nl-NL"/>
        </w:rPr>
        <w:t xml:space="preserve"> SP: </w:t>
      </w:r>
      <w:r w:rsidR="00966B33" w:rsidRPr="00E844EA">
        <w:rPr>
          <w:rFonts w:ascii="Times New Roman" w:eastAsia="Impact" w:hAnsi="Times New Roman" w:cs="Times New Roman"/>
          <w:b/>
          <w:bCs/>
          <w:lang w:val="nl-NL"/>
        </w:rPr>
        <w:t>Fietsgeld ook naar achterstallig onderhoud</w:t>
      </w:r>
      <w:r w:rsidR="00A90747" w:rsidRPr="00E844EA">
        <w:rPr>
          <w:rFonts w:ascii="Times New Roman" w:eastAsia="Impact" w:hAnsi="Times New Roman" w:cs="Times New Roman"/>
          <w:b/>
          <w:bCs/>
          <w:lang w:val="nl-NL"/>
        </w:rPr>
        <w:t xml:space="preserve"> </w:t>
      </w:r>
    </w:p>
    <w:p w14:paraId="11596E0C" w14:textId="77777777" w:rsidR="00517762" w:rsidRPr="00E844EA" w:rsidRDefault="00517762" w:rsidP="00517762">
      <w:pPr>
        <w:rPr>
          <w:rFonts w:ascii="Times New Roman" w:eastAsia="Times New Roman" w:hAnsi="Times New Roman" w:cs="Times New Roman"/>
          <w:b/>
          <w:lang w:val="nl-NL"/>
        </w:rPr>
      </w:pPr>
    </w:p>
    <w:p w14:paraId="2EDF85DF" w14:textId="2B672F5E" w:rsidR="00517762" w:rsidRPr="00E844EA" w:rsidRDefault="00517762" w:rsidP="00517762">
      <w:p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Raadsvergadering: 2</w:t>
      </w:r>
      <w:r w:rsidR="00A90747" w:rsidRPr="00E844EA">
        <w:rPr>
          <w:rFonts w:ascii="Times New Roman" w:eastAsia="Times New Roman" w:hAnsi="Times New Roman" w:cs="Times New Roman"/>
          <w:sz w:val="22"/>
          <w:szCs w:val="22"/>
          <w:lang w:val="nl-NL"/>
        </w:rPr>
        <w:t>4 april</w:t>
      </w:r>
      <w:r w:rsidRPr="00E844EA">
        <w:rPr>
          <w:rFonts w:ascii="Times New Roman" w:eastAsia="Times New Roman" w:hAnsi="Times New Roman" w:cs="Times New Roman"/>
          <w:sz w:val="22"/>
          <w:szCs w:val="22"/>
          <w:lang w:val="nl-NL"/>
        </w:rPr>
        <w:t xml:space="preserve"> 2024</w:t>
      </w:r>
    </w:p>
    <w:p w14:paraId="501F88BD" w14:textId="5E225474" w:rsidR="00517762" w:rsidRPr="00E844EA" w:rsidRDefault="00517762" w:rsidP="00517762">
      <w:p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Agendapunt</w:t>
      </w:r>
      <w:r w:rsidR="007137FA" w:rsidRPr="00E844EA">
        <w:rPr>
          <w:rFonts w:ascii="Times New Roman" w:eastAsia="Times New Roman" w:hAnsi="Times New Roman" w:cs="Times New Roman"/>
          <w:sz w:val="22"/>
          <w:szCs w:val="22"/>
          <w:lang w:val="nl-NL"/>
        </w:rPr>
        <w:t xml:space="preserve"> 7.</w:t>
      </w:r>
      <w:r w:rsidR="00100C0D" w:rsidRPr="00E844EA">
        <w:rPr>
          <w:rFonts w:ascii="Times New Roman" w:eastAsia="Times New Roman" w:hAnsi="Times New Roman" w:cs="Times New Roman"/>
          <w:sz w:val="22"/>
          <w:szCs w:val="22"/>
          <w:lang w:val="nl-NL"/>
        </w:rPr>
        <w:t>3</w:t>
      </w:r>
      <w:r w:rsidR="00C84033" w:rsidRPr="00E844EA">
        <w:rPr>
          <w:rFonts w:ascii="Times New Roman" w:eastAsia="Times New Roman" w:hAnsi="Times New Roman" w:cs="Times New Roman"/>
          <w:sz w:val="22"/>
          <w:szCs w:val="22"/>
          <w:lang w:val="nl-NL"/>
        </w:rPr>
        <w:t>,</w:t>
      </w:r>
      <w:r w:rsidRPr="00E844EA">
        <w:rPr>
          <w:rFonts w:ascii="Times New Roman" w:eastAsia="Times New Roman" w:hAnsi="Times New Roman" w:cs="Times New Roman"/>
          <w:sz w:val="22"/>
          <w:szCs w:val="22"/>
          <w:lang w:val="nl-NL"/>
        </w:rPr>
        <w:t xml:space="preserve"> </w:t>
      </w:r>
      <w:r w:rsidR="00787602" w:rsidRPr="00E844EA">
        <w:rPr>
          <w:rFonts w:ascii="Times New Roman" w:eastAsia="Times New Roman" w:hAnsi="Times New Roman" w:cs="Times New Roman"/>
          <w:sz w:val="22"/>
          <w:szCs w:val="22"/>
          <w:lang w:val="nl-NL"/>
        </w:rPr>
        <w:t>Raadsvoorstel invulling krediet Mobiliteitstransitie</w:t>
      </w:r>
    </w:p>
    <w:p w14:paraId="64CD947F" w14:textId="63692201" w:rsidR="00517762" w:rsidRPr="00E844EA" w:rsidRDefault="00517762" w:rsidP="00517762">
      <w:p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 xml:space="preserve">1e indiener: </w:t>
      </w:r>
      <w:r w:rsidR="007137FA" w:rsidRPr="00E844EA">
        <w:rPr>
          <w:rFonts w:ascii="Times New Roman" w:eastAsia="Times New Roman" w:hAnsi="Times New Roman" w:cs="Times New Roman"/>
          <w:sz w:val="22"/>
          <w:szCs w:val="22"/>
          <w:lang w:val="nl-NL"/>
        </w:rPr>
        <w:t>Biljana Marković</w:t>
      </w:r>
      <w:r w:rsidR="00A554BA" w:rsidRPr="00E844EA">
        <w:rPr>
          <w:rFonts w:ascii="Times New Roman" w:eastAsia="Times New Roman" w:hAnsi="Times New Roman" w:cs="Times New Roman"/>
          <w:sz w:val="22"/>
          <w:szCs w:val="22"/>
          <w:lang w:val="nl-NL"/>
        </w:rPr>
        <w:t xml:space="preserve"> </w:t>
      </w:r>
      <w:r w:rsidRPr="00E844EA">
        <w:rPr>
          <w:rFonts w:ascii="Times New Roman" w:eastAsia="Times New Roman" w:hAnsi="Times New Roman" w:cs="Times New Roman"/>
          <w:sz w:val="22"/>
          <w:szCs w:val="22"/>
          <w:lang w:val="nl-NL"/>
        </w:rPr>
        <w:t>(SP)</w:t>
      </w:r>
    </w:p>
    <w:p w14:paraId="3DC6C42C" w14:textId="77777777" w:rsidR="00517762" w:rsidRPr="00E844EA" w:rsidRDefault="00517762" w:rsidP="00517762">
      <w:pPr>
        <w:rPr>
          <w:rFonts w:ascii="Times New Roman" w:eastAsia="Times New Roman" w:hAnsi="Times New Roman" w:cs="Times New Roman"/>
          <w:b/>
          <w:sz w:val="22"/>
          <w:szCs w:val="22"/>
          <w:lang w:val="nl-NL"/>
        </w:rPr>
      </w:pPr>
    </w:p>
    <w:p w14:paraId="0D60A561" w14:textId="0BCD5E91" w:rsidR="00517762" w:rsidRPr="00E844EA" w:rsidRDefault="00517762" w:rsidP="00517762">
      <w:p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 xml:space="preserve">De gemeenteraad van Nijmegen, in vergadering bijeen op </w:t>
      </w:r>
      <w:r w:rsidR="00A90747" w:rsidRPr="00E844EA">
        <w:rPr>
          <w:rFonts w:ascii="Times New Roman" w:eastAsia="Times New Roman" w:hAnsi="Times New Roman" w:cs="Times New Roman"/>
          <w:sz w:val="22"/>
          <w:szCs w:val="22"/>
          <w:lang w:val="nl-NL"/>
        </w:rPr>
        <w:t>24 april 2024</w:t>
      </w:r>
      <w:r w:rsidRPr="00E844EA">
        <w:rPr>
          <w:rFonts w:ascii="Times New Roman" w:eastAsia="Times New Roman" w:hAnsi="Times New Roman" w:cs="Times New Roman"/>
          <w:sz w:val="22"/>
          <w:szCs w:val="22"/>
          <w:lang w:val="nl-NL"/>
        </w:rPr>
        <w:t>,</w:t>
      </w:r>
    </w:p>
    <w:p w14:paraId="4FB52219" w14:textId="77777777" w:rsidR="00517762" w:rsidRPr="00E844EA" w:rsidRDefault="00517762" w:rsidP="00517762">
      <w:pPr>
        <w:rPr>
          <w:rFonts w:ascii="Times New Roman" w:eastAsia="Times New Roman" w:hAnsi="Times New Roman" w:cs="Times New Roman"/>
          <w:sz w:val="22"/>
          <w:szCs w:val="22"/>
          <w:lang w:val="nl-NL"/>
        </w:rPr>
      </w:pPr>
    </w:p>
    <w:p w14:paraId="72EA0B32" w14:textId="77777777" w:rsidR="00517762" w:rsidRPr="00E844EA" w:rsidRDefault="00517762" w:rsidP="00517762">
      <w:pPr>
        <w:rPr>
          <w:rFonts w:ascii="Times New Roman" w:eastAsia="Times New Roman" w:hAnsi="Times New Roman" w:cs="Times New Roman"/>
          <w:sz w:val="22"/>
          <w:szCs w:val="22"/>
        </w:rPr>
      </w:pPr>
      <w:r w:rsidRPr="00E844EA">
        <w:rPr>
          <w:rFonts w:ascii="Times New Roman" w:eastAsia="Times New Roman" w:hAnsi="Times New Roman" w:cs="Times New Roman"/>
          <w:sz w:val="22"/>
          <w:szCs w:val="22"/>
        </w:rPr>
        <w:t>Constaterende, dat:</w:t>
      </w:r>
    </w:p>
    <w:p w14:paraId="61D66046" w14:textId="15207397" w:rsidR="00375586" w:rsidRPr="00E844EA" w:rsidRDefault="00CF103F" w:rsidP="00EC3A85">
      <w:pPr>
        <w:pStyle w:val="Lijstalinea"/>
        <w:numPr>
          <w:ilvl w:val="0"/>
          <w:numId w:val="7"/>
        </w:numPr>
        <w:rPr>
          <w:rFonts w:ascii="Times New Roman" w:hAnsi="Times New Roman" w:cs="Times New Roman"/>
          <w:sz w:val="22"/>
          <w:szCs w:val="22"/>
          <w:lang w:val="nl-NL"/>
        </w:rPr>
      </w:pPr>
      <w:r w:rsidRPr="00E844EA">
        <w:rPr>
          <w:rFonts w:ascii="Times New Roman" w:hAnsi="Times New Roman" w:cs="Times New Roman"/>
          <w:sz w:val="22"/>
          <w:szCs w:val="22"/>
          <w:lang w:val="nl-NL"/>
        </w:rPr>
        <w:t>Met de verstedelijking van de stad dient de openbare ruimte goed op orde te zijn.</w:t>
      </w:r>
    </w:p>
    <w:p w14:paraId="3F551793" w14:textId="77777777" w:rsidR="00BA706C" w:rsidRPr="00E844EA" w:rsidRDefault="00BA706C" w:rsidP="00BA706C">
      <w:pPr>
        <w:pStyle w:val="Lijstalinea"/>
        <w:numPr>
          <w:ilvl w:val="0"/>
          <w:numId w:val="7"/>
        </w:numPr>
        <w:rPr>
          <w:rFonts w:ascii="Times New Roman" w:hAnsi="Times New Roman" w:cs="Times New Roman"/>
          <w:sz w:val="22"/>
          <w:szCs w:val="22"/>
          <w:lang w:val="nl-NL"/>
        </w:rPr>
      </w:pPr>
      <w:r w:rsidRPr="00E844EA">
        <w:rPr>
          <w:rFonts w:ascii="Times New Roman" w:hAnsi="Times New Roman" w:cs="Times New Roman"/>
          <w:sz w:val="22"/>
          <w:szCs w:val="22"/>
          <w:lang w:val="nl-NL"/>
        </w:rPr>
        <w:t xml:space="preserve">Goede fietsinfrastructuur en fietsparkeren bijdraagt aan onze bereikbaarheid. </w:t>
      </w:r>
    </w:p>
    <w:p w14:paraId="643EB64D" w14:textId="77777777" w:rsidR="00CD455D" w:rsidRPr="00E844EA" w:rsidRDefault="00CD455D" w:rsidP="000960D3">
      <w:pPr>
        <w:pStyle w:val="Lijstalinea"/>
        <w:numPr>
          <w:ilvl w:val="0"/>
          <w:numId w:val="7"/>
        </w:numPr>
        <w:rPr>
          <w:rFonts w:ascii="Times New Roman" w:hAnsi="Times New Roman" w:cs="Times New Roman"/>
          <w:sz w:val="22"/>
          <w:szCs w:val="22"/>
          <w:lang w:val="nl-NL"/>
        </w:rPr>
      </w:pPr>
      <w:r w:rsidRPr="00E844EA">
        <w:rPr>
          <w:rFonts w:ascii="Times New Roman" w:hAnsi="Times New Roman" w:cs="Times New Roman"/>
          <w:sz w:val="22"/>
          <w:szCs w:val="22"/>
          <w:lang w:val="nl-NL"/>
        </w:rPr>
        <w:t>E</w:t>
      </w:r>
      <w:r w:rsidR="00F208DE" w:rsidRPr="00E844EA">
        <w:rPr>
          <w:rFonts w:ascii="Times New Roman" w:hAnsi="Times New Roman" w:cs="Times New Roman"/>
          <w:sz w:val="22"/>
          <w:szCs w:val="22"/>
          <w:lang w:val="nl-NL"/>
        </w:rPr>
        <w:t xml:space="preserve">en bedrag van € 8.000.000 </w:t>
      </w:r>
      <w:r w:rsidRPr="00E844EA">
        <w:rPr>
          <w:rFonts w:ascii="Times New Roman" w:hAnsi="Times New Roman" w:cs="Times New Roman"/>
          <w:sz w:val="22"/>
          <w:szCs w:val="22"/>
          <w:lang w:val="nl-NL"/>
        </w:rPr>
        <w:t>wordt ge</w:t>
      </w:r>
      <w:r w:rsidR="00F208DE" w:rsidRPr="00E844EA">
        <w:rPr>
          <w:rFonts w:ascii="Times New Roman" w:hAnsi="Times New Roman" w:cs="Times New Roman"/>
          <w:sz w:val="22"/>
          <w:szCs w:val="22"/>
          <w:lang w:val="nl-NL"/>
        </w:rPr>
        <w:t>reserve</w:t>
      </w:r>
      <w:r w:rsidRPr="00E844EA">
        <w:rPr>
          <w:rFonts w:ascii="Times New Roman" w:hAnsi="Times New Roman" w:cs="Times New Roman"/>
          <w:sz w:val="22"/>
          <w:szCs w:val="22"/>
          <w:lang w:val="nl-NL"/>
        </w:rPr>
        <w:t>erd</w:t>
      </w:r>
      <w:r w:rsidR="00F208DE" w:rsidRPr="00E844EA">
        <w:rPr>
          <w:rFonts w:ascii="Times New Roman" w:hAnsi="Times New Roman" w:cs="Times New Roman"/>
          <w:sz w:val="22"/>
          <w:szCs w:val="22"/>
          <w:lang w:val="nl-NL"/>
        </w:rPr>
        <w:t xml:space="preserve"> voor aanpassingen in de fietsinfrastructuur (€ 5.000.000) en fietsparkeren (€ 3.000.000). </w:t>
      </w:r>
    </w:p>
    <w:p w14:paraId="7975DD92" w14:textId="739AE2FF" w:rsidR="00307C51" w:rsidRPr="00E844EA" w:rsidRDefault="00F208DE" w:rsidP="00307C51">
      <w:pPr>
        <w:pStyle w:val="Lijstalinea"/>
        <w:numPr>
          <w:ilvl w:val="0"/>
          <w:numId w:val="7"/>
        </w:numPr>
        <w:rPr>
          <w:rFonts w:ascii="Times New Roman" w:hAnsi="Times New Roman" w:cs="Times New Roman"/>
          <w:sz w:val="22"/>
          <w:szCs w:val="22"/>
          <w:lang w:val="nl-NL"/>
        </w:rPr>
      </w:pPr>
      <w:r w:rsidRPr="00E844EA">
        <w:rPr>
          <w:rFonts w:ascii="Times New Roman" w:hAnsi="Times New Roman" w:cs="Times New Roman"/>
          <w:sz w:val="22"/>
          <w:szCs w:val="22"/>
          <w:lang w:val="nl-NL"/>
        </w:rPr>
        <w:t xml:space="preserve">Dit bedrag onder andere bestemd voor diverse fietsopgaven op de bruggen over de Waal, een bijdrage aan het Veluwe-Waalpad en het verbeteren van fietsparkeren in de binnenstad (o.a. een nieuwe stalling aan de westzijde van het centrum). </w:t>
      </w:r>
    </w:p>
    <w:p w14:paraId="30B4B4D2" w14:textId="77777777" w:rsidR="00504991" w:rsidRPr="00E844EA" w:rsidRDefault="00504991" w:rsidP="00504991">
      <w:pPr>
        <w:rPr>
          <w:rFonts w:ascii="Times New Roman" w:eastAsia="Times New Roman" w:hAnsi="Times New Roman" w:cs="Times New Roman"/>
          <w:lang w:val="nl-NL"/>
        </w:rPr>
      </w:pPr>
    </w:p>
    <w:p w14:paraId="6BEC01A6" w14:textId="3879B8D6" w:rsidR="00517762" w:rsidRPr="00E844EA" w:rsidRDefault="00517762" w:rsidP="00504991">
      <w:pPr>
        <w:rPr>
          <w:rFonts w:ascii="Times New Roman" w:hAnsi="Times New Roman" w:cs="Times New Roman"/>
          <w:sz w:val="22"/>
          <w:szCs w:val="22"/>
        </w:rPr>
      </w:pPr>
      <w:r w:rsidRPr="00E844EA">
        <w:rPr>
          <w:rFonts w:ascii="Times New Roman" w:eastAsia="Times New Roman" w:hAnsi="Times New Roman" w:cs="Times New Roman"/>
          <w:sz w:val="22"/>
          <w:szCs w:val="22"/>
        </w:rPr>
        <w:t>Overwegende, dat:</w:t>
      </w:r>
    </w:p>
    <w:p w14:paraId="11FD11D0" w14:textId="3D929267" w:rsidR="00316021" w:rsidRPr="00E844EA" w:rsidRDefault="00EC3A85" w:rsidP="00EC3A85">
      <w:pPr>
        <w:pStyle w:val="Lijstalinea"/>
        <w:numPr>
          <w:ilvl w:val="0"/>
          <w:numId w:val="13"/>
        </w:numPr>
        <w:spacing w:after="160" w:line="259" w:lineRule="auto"/>
        <w:rPr>
          <w:rFonts w:ascii="Times New Roman" w:hAnsi="Times New Roman" w:cs="Times New Roman"/>
          <w:sz w:val="22"/>
          <w:szCs w:val="22"/>
          <w:lang w:val="nl-NL"/>
        </w:rPr>
      </w:pPr>
      <w:r w:rsidRPr="00E844EA">
        <w:rPr>
          <w:rFonts w:ascii="Times New Roman" w:hAnsi="Times New Roman" w:cs="Times New Roman"/>
          <w:sz w:val="22"/>
          <w:szCs w:val="22"/>
          <w:lang w:val="nl-NL"/>
        </w:rPr>
        <w:t xml:space="preserve">Bij </w:t>
      </w:r>
      <w:r w:rsidR="00316021" w:rsidRPr="00E844EA">
        <w:rPr>
          <w:rFonts w:ascii="Times New Roman" w:hAnsi="Times New Roman" w:cs="Times New Roman"/>
          <w:sz w:val="22"/>
          <w:szCs w:val="22"/>
          <w:lang w:val="nl-NL"/>
        </w:rPr>
        <w:t xml:space="preserve">herinrichting van wegen </w:t>
      </w:r>
      <w:r w:rsidR="00CF6D2C" w:rsidRPr="00E844EA">
        <w:rPr>
          <w:rFonts w:ascii="Times New Roman" w:hAnsi="Times New Roman" w:cs="Times New Roman"/>
          <w:sz w:val="22"/>
          <w:szCs w:val="22"/>
          <w:lang w:val="nl-NL"/>
        </w:rPr>
        <w:t xml:space="preserve">de fietspaden </w:t>
      </w:r>
      <w:r w:rsidR="00316021" w:rsidRPr="00E844EA">
        <w:rPr>
          <w:rFonts w:ascii="Times New Roman" w:hAnsi="Times New Roman" w:cs="Times New Roman"/>
          <w:sz w:val="22"/>
          <w:szCs w:val="22"/>
          <w:lang w:val="nl-NL"/>
        </w:rPr>
        <w:t>verbeter</w:t>
      </w:r>
      <w:r w:rsidR="005631AD" w:rsidRPr="00E844EA">
        <w:rPr>
          <w:rFonts w:ascii="Times New Roman" w:hAnsi="Times New Roman" w:cs="Times New Roman"/>
          <w:sz w:val="22"/>
          <w:szCs w:val="22"/>
          <w:lang w:val="nl-NL"/>
        </w:rPr>
        <w:t xml:space="preserve">d worden ten behoeve </w:t>
      </w:r>
      <w:r w:rsidR="00316021" w:rsidRPr="00E844EA">
        <w:rPr>
          <w:rFonts w:ascii="Times New Roman" w:hAnsi="Times New Roman" w:cs="Times New Roman"/>
          <w:sz w:val="22"/>
          <w:szCs w:val="22"/>
          <w:lang w:val="nl-NL"/>
        </w:rPr>
        <w:t>van de verkeersveiligheid.</w:t>
      </w:r>
    </w:p>
    <w:p w14:paraId="5C71FC3D" w14:textId="77777777" w:rsidR="00316021" w:rsidRPr="00E844EA" w:rsidRDefault="003C3904" w:rsidP="009732B9">
      <w:pPr>
        <w:pStyle w:val="Lijstalinea"/>
        <w:numPr>
          <w:ilvl w:val="0"/>
          <w:numId w:val="13"/>
        </w:num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Aanpassing fietsi</w:t>
      </w:r>
      <w:r w:rsidR="00B417E7" w:rsidRPr="00E844EA">
        <w:rPr>
          <w:rFonts w:ascii="Times New Roman" w:eastAsia="Times New Roman" w:hAnsi="Times New Roman" w:cs="Times New Roman"/>
          <w:sz w:val="22"/>
          <w:szCs w:val="22"/>
          <w:lang w:val="nl-NL"/>
        </w:rPr>
        <w:t xml:space="preserve">nfrastructuur </w:t>
      </w:r>
      <w:r w:rsidR="00666AC9" w:rsidRPr="00E844EA">
        <w:rPr>
          <w:rFonts w:ascii="Times New Roman" w:eastAsia="Times New Roman" w:hAnsi="Times New Roman" w:cs="Times New Roman"/>
          <w:sz w:val="22"/>
          <w:szCs w:val="22"/>
          <w:lang w:val="nl-NL"/>
        </w:rPr>
        <w:t>extra</w:t>
      </w:r>
      <w:r w:rsidR="00307C51" w:rsidRPr="00E844EA">
        <w:rPr>
          <w:rFonts w:ascii="Times New Roman" w:hAnsi="Times New Roman" w:cs="Times New Roman"/>
          <w:sz w:val="22"/>
          <w:szCs w:val="22"/>
          <w:lang w:val="nl-NL"/>
        </w:rPr>
        <w:t xml:space="preserve"> aandacht</w:t>
      </w:r>
      <w:r w:rsidR="00666AC9" w:rsidRPr="00E844EA">
        <w:rPr>
          <w:rFonts w:ascii="Times New Roman" w:hAnsi="Times New Roman" w:cs="Times New Roman"/>
          <w:sz w:val="22"/>
          <w:szCs w:val="22"/>
          <w:lang w:val="nl-NL"/>
        </w:rPr>
        <w:t xml:space="preserve"> vraagt</w:t>
      </w:r>
      <w:r w:rsidR="00307C51" w:rsidRPr="00E844EA">
        <w:rPr>
          <w:rFonts w:ascii="Times New Roman" w:hAnsi="Times New Roman" w:cs="Times New Roman"/>
          <w:sz w:val="22"/>
          <w:szCs w:val="22"/>
          <w:lang w:val="nl-NL"/>
        </w:rPr>
        <w:t xml:space="preserve"> voor bestaande plekken in de stad met achterstallig onderhoud. </w:t>
      </w:r>
    </w:p>
    <w:p w14:paraId="095ECE8B" w14:textId="427A9254" w:rsidR="00307C51" w:rsidRPr="00E844EA" w:rsidRDefault="00307C51" w:rsidP="009732B9">
      <w:pPr>
        <w:pStyle w:val="Lijstalinea"/>
        <w:numPr>
          <w:ilvl w:val="0"/>
          <w:numId w:val="13"/>
        </w:numPr>
        <w:rPr>
          <w:rFonts w:ascii="Times New Roman" w:eastAsia="Times New Roman" w:hAnsi="Times New Roman" w:cs="Times New Roman"/>
          <w:sz w:val="22"/>
          <w:szCs w:val="22"/>
          <w:lang w:val="nl-NL"/>
        </w:rPr>
      </w:pPr>
      <w:r w:rsidRPr="00E844EA">
        <w:rPr>
          <w:rFonts w:ascii="Times New Roman" w:hAnsi="Times New Roman" w:cs="Times New Roman"/>
          <w:sz w:val="22"/>
          <w:szCs w:val="22"/>
          <w:lang w:val="nl-NL"/>
        </w:rPr>
        <w:t xml:space="preserve">Vanuit </w:t>
      </w:r>
      <w:r w:rsidR="00C278D8" w:rsidRPr="00E844EA">
        <w:rPr>
          <w:rFonts w:ascii="Times New Roman" w:hAnsi="Times New Roman" w:cs="Times New Roman"/>
          <w:sz w:val="22"/>
          <w:szCs w:val="22"/>
          <w:lang w:val="nl-NL"/>
        </w:rPr>
        <w:t xml:space="preserve">de reservering van </w:t>
      </w:r>
      <w:r w:rsidR="009B04B9" w:rsidRPr="00E844EA">
        <w:rPr>
          <w:rFonts w:ascii="Times New Roman" w:hAnsi="Times New Roman" w:cs="Times New Roman"/>
          <w:sz w:val="22"/>
          <w:szCs w:val="22"/>
          <w:lang w:val="nl-NL"/>
        </w:rPr>
        <w:t xml:space="preserve">€ 5.000.000 er </w:t>
      </w:r>
      <w:r w:rsidRPr="00E844EA">
        <w:rPr>
          <w:rFonts w:ascii="Times New Roman" w:hAnsi="Times New Roman" w:cs="Times New Roman"/>
          <w:sz w:val="22"/>
          <w:szCs w:val="22"/>
          <w:lang w:val="nl-NL"/>
        </w:rPr>
        <w:t xml:space="preserve">financiële middelen moeten doorstromen naar openbare ruimte </w:t>
      </w:r>
      <w:r w:rsidR="009B04B9" w:rsidRPr="00E844EA">
        <w:rPr>
          <w:rFonts w:ascii="Times New Roman" w:hAnsi="Times New Roman" w:cs="Times New Roman"/>
          <w:sz w:val="22"/>
          <w:szCs w:val="22"/>
          <w:lang w:val="nl-NL"/>
        </w:rPr>
        <w:t xml:space="preserve">voor </w:t>
      </w:r>
      <w:r w:rsidR="00F71F5F" w:rsidRPr="00E844EA">
        <w:rPr>
          <w:rFonts w:ascii="Times New Roman" w:hAnsi="Times New Roman" w:cs="Times New Roman"/>
          <w:sz w:val="22"/>
          <w:szCs w:val="22"/>
          <w:lang w:val="nl-NL"/>
        </w:rPr>
        <w:t>dit achterstallige onderhoud.</w:t>
      </w:r>
    </w:p>
    <w:p w14:paraId="705FD521" w14:textId="734C6DC4" w:rsidR="007B52BF" w:rsidRPr="00E844EA" w:rsidRDefault="007B52BF" w:rsidP="007B52BF">
      <w:pPr>
        <w:pStyle w:val="Lijstalinea"/>
        <w:numPr>
          <w:ilvl w:val="0"/>
          <w:numId w:val="13"/>
        </w:numPr>
        <w:rPr>
          <w:rFonts w:ascii="Times New Roman" w:hAnsi="Times New Roman" w:cs="Times New Roman"/>
          <w:sz w:val="22"/>
          <w:szCs w:val="22"/>
          <w:lang w:val="nl-NL"/>
        </w:rPr>
      </w:pPr>
      <w:r w:rsidRPr="00E844EA">
        <w:rPr>
          <w:rFonts w:ascii="Times New Roman" w:hAnsi="Times New Roman" w:cs="Times New Roman"/>
          <w:sz w:val="22"/>
          <w:szCs w:val="22"/>
          <w:lang w:val="nl-NL"/>
        </w:rPr>
        <w:t xml:space="preserve">College aangeeft dat </w:t>
      </w:r>
      <w:r w:rsidR="00570F93" w:rsidRPr="00E844EA">
        <w:rPr>
          <w:rFonts w:ascii="Times New Roman" w:hAnsi="Times New Roman" w:cs="Times New Roman"/>
          <w:sz w:val="22"/>
          <w:szCs w:val="22"/>
          <w:lang w:val="nl-NL"/>
        </w:rPr>
        <w:t>achterstallig</w:t>
      </w:r>
      <w:r w:rsidR="00316021" w:rsidRPr="00E844EA">
        <w:rPr>
          <w:rFonts w:ascii="Times New Roman" w:hAnsi="Times New Roman" w:cs="Times New Roman"/>
          <w:sz w:val="22"/>
          <w:szCs w:val="22"/>
          <w:lang w:val="nl-NL"/>
        </w:rPr>
        <w:t xml:space="preserve"> o</w:t>
      </w:r>
      <w:r w:rsidRPr="00E844EA">
        <w:rPr>
          <w:rFonts w:ascii="Times New Roman" w:hAnsi="Times New Roman" w:cs="Times New Roman"/>
          <w:sz w:val="22"/>
          <w:szCs w:val="22"/>
          <w:lang w:val="nl-NL"/>
        </w:rPr>
        <w:t xml:space="preserve">nderhoud </w:t>
      </w:r>
      <w:r w:rsidR="00316021" w:rsidRPr="00E844EA">
        <w:rPr>
          <w:rFonts w:ascii="Times New Roman" w:hAnsi="Times New Roman" w:cs="Times New Roman"/>
          <w:sz w:val="22"/>
          <w:szCs w:val="22"/>
          <w:lang w:val="nl-NL"/>
        </w:rPr>
        <w:t>niet v</w:t>
      </w:r>
      <w:r w:rsidRPr="00E844EA">
        <w:rPr>
          <w:rFonts w:ascii="Times New Roman" w:hAnsi="Times New Roman" w:cs="Times New Roman"/>
          <w:sz w:val="22"/>
          <w:szCs w:val="22"/>
          <w:lang w:val="nl-NL"/>
        </w:rPr>
        <w:t>alt onder deze krediet aanvraag</w:t>
      </w:r>
      <w:r w:rsidR="00F71F5F" w:rsidRPr="00E844EA">
        <w:rPr>
          <w:rFonts w:ascii="Times New Roman" w:hAnsi="Times New Roman" w:cs="Times New Roman"/>
          <w:sz w:val="22"/>
          <w:szCs w:val="22"/>
          <w:lang w:val="nl-NL"/>
        </w:rPr>
        <w:t>.</w:t>
      </w:r>
    </w:p>
    <w:p w14:paraId="081C2899" w14:textId="4E073802" w:rsidR="00776CEA" w:rsidRPr="00E844EA" w:rsidRDefault="00776CEA" w:rsidP="00555213">
      <w:pPr>
        <w:ind w:left="720"/>
        <w:rPr>
          <w:rFonts w:ascii="Times New Roman" w:eastAsia="Times New Roman" w:hAnsi="Times New Roman" w:cs="Times New Roman"/>
          <w:sz w:val="22"/>
          <w:szCs w:val="22"/>
          <w:lang w:val="nl-NL"/>
        </w:rPr>
      </w:pPr>
    </w:p>
    <w:p w14:paraId="29014CEB" w14:textId="7321D47E" w:rsidR="00AA5A01" w:rsidRPr="00E844EA" w:rsidRDefault="00932DF1" w:rsidP="00AA5A01">
      <w:pPr>
        <w:rPr>
          <w:rFonts w:ascii="Times New Roman" w:eastAsia="Times New Roman" w:hAnsi="Times New Roman" w:cs="Times New Roman"/>
          <w:sz w:val="22"/>
          <w:szCs w:val="22"/>
          <w:lang w:val="nl-NL"/>
        </w:rPr>
      </w:pPr>
      <w:r w:rsidRPr="00E844EA">
        <w:rPr>
          <w:rFonts w:ascii="Times New Roman" w:eastAsia="Times New Roman" w:hAnsi="Times New Roman" w:cs="Times New Roman"/>
          <w:sz w:val="22"/>
          <w:szCs w:val="22"/>
          <w:lang w:val="nl-NL"/>
        </w:rPr>
        <w:t>Besluit:</w:t>
      </w:r>
    </w:p>
    <w:p w14:paraId="6DB2C205" w14:textId="77777777" w:rsidR="00AA5A01" w:rsidRPr="00E844EA" w:rsidRDefault="00AA5A01" w:rsidP="00AA5A01">
      <w:pPr>
        <w:rPr>
          <w:rFonts w:ascii="Times New Roman" w:eastAsia="Times New Roman" w:hAnsi="Times New Roman" w:cs="Times New Roman"/>
          <w:sz w:val="22"/>
          <w:szCs w:val="22"/>
          <w:lang w:val="nl-NL"/>
        </w:rPr>
      </w:pPr>
    </w:p>
    <w:p w14:paraId="402FF989" w14:textId="3C1B6240" w:rsidR="00932DF1" w:rsidRDefault="00E844EA" w:rsidP="00932DF1">
      <w:pPr>
        <w:pStyle w:val="Lijstalinea"/>
        <w:rPr>
          <w:rFonts w:ascii="Times New Roman" w:hAnsi="Times New Roman" w:cs="Times New Roman"/>
          <w:sz w:val="22"/>
          <w:szCs w:val="22"/>
          <w:lang w:val="nl-NL"/>
        </w:rPr>
      </w:pPr>
      <w:r w:rsidRPr="00E844EA">
        <w:rPr>
          <w:rFonts w:ascii="Times New Roman" w:hAnsi="Times New Roman" w:cs="Times New Roman"/>
          <w:sz w:val="22"/>
          <w:szCs w:val="22"/>
          <w:lang w:val="nl-NL"/>
        </w:rPr>
        <w:t xml:space="preserve">Beslispunt 1 van het raadsvoorstel vast te stellen, met dien verstande het gereserveerde investeringskrediet onder </w:t>
      </w:r>
      <w:r w:rsidRPr="00E844EA">
        <w:rPr>
          <w:rFonts w:ascii="Times New Roman" w:hAnsi="Times New Roman" w:cs="Times New Roman"/>
          <w:i/>
          <w:iCs/>
          <w:sz w:val="22"/>
          <w:szCs w:val="22"/>
          <w:lang w:val="nl-NL"/>
        </w:rPr>
        <w:t>1b. Fietsinfrastructuur en fietsparkeren</w:t>
      </w:r>
      <w:r w:rsidRPr="00E844EA">
        <w:rPr>
          <w:rFonts w:ascii="Times New Roman" w:hAnsi="Times New Roman" w:cs="Times New Roman"/>
          <w:sz w:val="22"/>
          <w:szCs w:val="22"/>
          <w:lang w:val="nl-NL"/>
        </w:rPr>
        <w:t xml:space="preserve"> te verlagen van 8.000.000 miljoen naar 5.500.000 miljoen, en de overige 2.500.000 miljoen aan investeringskrediet over te hevelen naar Programma Openbare Ruimte (beheer en onderhoud) om het achterstallige onderhoud aan fietsinfrastructuur aan te pakken; te beginnen in Dukenburg.</w:t>
      </w:r>
    </w:p>
    <w:p w14:paraId="2D47D108" w14:textId="77777777" w:rsidR="00E844EA" w:rsidRPr="00E844EA" w:rsidRDefault="00E844EA" w:rsidP="00932DF1">
      <w:pPr>
        <w:pStyle w:val="Lijstalinea"/>
        <w:rPr>
          <w:rFonts w:ascii="Times New Roman" w:eastAsia="Times New Roman" w:hAnsi="Times New Roman" w:cs="Times New Roman"/>
          <w:lang w:val="nl-NL"/>
        </w:rPr>
      </w:pPr>
    </w:p>
    <w:p w14:paraId="29AC3495" w14:textId="77777777" w:rsidR="00F750A8" w:rsidRPr="00E844EA" w:rsidRDefault="00517762" w:rsidP="00517762">
      <w:pPr>
        <w:ind w:left="-284" w:right="-428"/>
        <w:rPr>
          <w:rFonts w:ascii="Times New Roman" w:eastAsia="Times New Roman" w:hAnsi="Times New Roman" w:cs="Times New Roman"/>
          <w:b/>
          <w:lang w:val="nl-NL"/>
        </w:rPr>
      </w:pPr>
      <w:r w:rsidRPr="00E844EA">
        <w:rPr>
          <w:rFonts w:ascii="Times New Roman" w:eastAsia="Times New Roman" w:hAnsi="Times New Roman" w:cs="Times New Roman"/>
          <w:b/>
          <w:lang w:val="nl-NL"/>
        </w:rPr>
        <w:t xml:space="preserve">SP </w:t>
      </w:r>
      <w:r w:rsidRPr="00E844EA">
        <w:rPr>
          <w:rFonts w:ascii="Times New Roman" w:eastAsia="Times New Roman" w:hAnsi="Times New Roman" w:cs="Times New Roman"/>
          <w:b/>
          <w:lang w:val="nl-NL"/>
        </w:rPr>
        <w:tab/>
      </w:r>
      <w:r w:rsidRPr="00E844EA">
        <w:rPr>
          <w:rFonts w:ascii="Times New Roman" w:eastAsia="Times New Roman" w:hAnsi="Times New Roman" w:cs="Times New Roman"/>
          <w:b/>
          <w:lang w:val="nl-NL"/>
        </w:rPr>
        <w:tab/>
      </w:r>
      <w:r w:rsidR="00F750A8" w:rsidRPr="00E844EA">
        <w:rPr>
          <w:rFonts w:ascii="Times New Roman" w:eastAsia="Times New Roman" w:hAnsi="Times New Roman" w:cs="Times New Roman"/>
          <w:b/>
          <w:lang w:val="nl-NL"/>
        </w:rPr>
        <w:tab/>
      </w:r>
      <w:r w:rsidRPr="00E844EA">
        <w:rPr>
          <w:rFonts w:ascii="Times New Roman" w:eastAsia="Times New Roman" w:hAnsi="Times New Roman" w:cs="Times New Roman"/>
          <w:b/>
          <w:lang w:val="nl-NL"/>
        </w:rPr>
        <w:t xml:space="preserve">GroenLinks </w:t>
      </w:r>
      <w:r w:rsidRPr="00E844EA">
        <w:rPr>
          <w:rFonts w:ascii="Times New Roman" w:eastAsia="Times New Roman" w:hAnsi="Times New Roman" w:cs="Times New Roman"/>
          <w:b/>
          <w:lang w:val="nl-NL"/>
        </w:rPr>
        <w:tab/>
      </w:r>
      <w:r w:rsidRPr="00E844EA">
        <w:rPr>
          <w:rFonts w:ascii="Times New Roman" w:eastAsia="Times New Roman" w:hAnsi="Times New Roman" w:cs="Times New Roman"/>
          <w:b/>
          <w:lang w:val="nl-NL"/>
        </w:rPr>
        <w:tab/>
        <w:t xml:space="preserve">Stadspartij Nijmegen </w:t>
      </w:r>
      <w:r w:rsidRPr="00E844EA">
        <w:rPr>
          <w:rFonts w:ascii="Times New Roman" w:eastAsia="Times New Roman" w:hAnsi="Times New Roman" w:cs="Times New Roman"/>
          <w:b/>
          <w:lang w:val="nl-NL"/>
        </w:rPr>
        <w:tab/>
      </w:r>
      <w:r w:rsidRPr="00E844EA">
        <w:rPr>
          <w:rFonts w:ascii="Times New Roman" w:eastAsia="Times New Roman" w:hAnsi="Times New Roman" w:cs="Times New Roman"/>
          <w:b/>
          <w:lang w:val="nl-NL"/>
        </w:rPr>
        <w:tab/>
        <w:t>D66</w:t>
      </w:r>
    </w:p>
    <w:p w14:paraId="16F07E23" w14:textId="2E2D1312" w:rsidR="00517762" w:rsidRPr="00E844EA" w:rsidRDefault="00383E57" w:rsidP="00517762">
      <w:pPr>
        <w:ind w:left="-284" w:right="-428"/>
        <w:rPr>
          <w:rFonts w:ascii="Times New Roman" w:eastAsia="Times New Roman" w:hAnsi="Times New Roman" w:cs="Times New Roman"/>
          <w:b/>
          <w:lang w:val="nl-NL"/>
        </w:rPr>
      </w:pPr>
      <w:r w:rsidRPr="00E844EA">
        <w:rPr>
          <w:rFonts w:ascii="Times New Roman" w:eastAsia="Times New Roman" w:hAnsi="Times New Roman" w:cs="Times New Roman"/>
          <w:b/>
          <w:lang w:val="nl-NL"/>
        </w:rPr>
        <w:t>B</w:t>
      </w:r>
      <w:r w:rsidR="00932DF1" w:rsidRPr="00E844EA">
        <w:rPr>
          <w:rFonts w:ascii="Times New Roman" w:eastAsia="Times New Roman" w:hAnsi="Times New Roman" w:cs="Times New Roman"/>
          <w:b/>
          <w:lang w:val="nl-NL"/>
        </w:rPr>
        <w:t>.</w:t>
      </w:r>
      <w:r w:rsidRPr="00E844EA">
        <w:rPr>
          <w:rFonts w:ascii="Times New Roman" w:eastAsia="Times New Roman" w:hAnsi="Times New Roman" w:cs="Times New Roman"/>
          <w:b/>
          <w:lang w:val="nl-NL"/>
        </w:rPr>
        <w:t xml:space="preserve"> Marković</w:t>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r>
    </w:p>
    <w:p w14:paraId="133C663D" w14:textId="2FE3D8C4" w:rsidR="00517762" w:rsidRPr="00E844EA" w:rsidRDefault="00517762" w:rsidP="00E844EA">
      <w:pPr>
        <w:pStyle w:val="Normaalweb"/>
      </w:pPr>
    </w:p>
    <w:p w14:paraId="0F2ADBD3" w14:textId="718CFD95" w:rsidR="00517762" w:rsidRPr="00E844EA" w:rsidRDefault="00F750A8" w:rsidP="00517762">
      <w:pPr>
        <w:ind w:left="-284" w:right="-428"/>
        <w:rPr>
          <w:rFonts w:ascii="Times New Roman" w:eastAsia="Times New Roman" w:hAnsi="Times New Roman" w:cs="Times New Roman"/>
          <w:b/>
          <w:lang w:val="nl-NL"/>
        </w:rPr>
      </w:pPr>
      <w:r w:rsidRPr="00E844EA">
        <w:rPr>
          <w:rFonts w:ascii="Times New Roman" w:eastAsia="Times New Roman" w:hAnsi="Times New Roman" w:cs="Times New Roman"/>
          <w:b/>
          <w:lang w:val="nl-NL"/>
        </w:rPr>
        <w:t>PvdA</w:t>
      </w:r>
      <w:r w:rsidRPr="00E844EA">
        <w:rPr>
          <w:rFonts w:ascii="Times New Roman" w:eastAsia="Times New Roman" w:hAnsi="Times New Roman" w:cs="Times New Roman"/>
          <w:b/>
          <w:lang w:val="nl-NL"/>
        </w:rPr>
        <w:tab/>
      </w:r>
      <w:r w:rsidR="00932DF1"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 xml:space="preserve">PvdD </w:t>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t xml:space="preserve">VVD </w:t>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t xml:space="preserve">CDA </w:t>
      </w:r>
      <w:r w:rsidR="00517762" w:rsidRPr="00E844EA">
        <w:rPr>
          <w:rFonts w:ascii="Times New Roman" w:eastAsia="Times New Roman" w:hAnsi="Times New Roman" w:cs="Times New Roman"/>
          <w:b/>
          <w:lang w:val="nl-NL"/>
        </w:rPr>
        <w:tab/>
      </w:r>
      <w:r w:rsidR="00517762" w:rsidRPr="00E844EA">
        <w:rPr>
          <w:rFonts w:ascii="Times New Roman" w:eastAsia="Times New Roman" w:hAnsi="Times New Roman" w:cs="Times New Roman"/>
          <w:b/>
          <w:lang w:val="nl-NL"/>
        </w:rPr>
        <w:tab/>
        <w:t xml:space="preserve">Gewoon Nijmegen.nu </w:t>
      </w:r>
      <w:bookmarkEnd w:id="0"/>
    </w:p>
    <w:sectPr w:rsidR="00517762" w:rsidRPr="00E844EA" w:rsidSect="00586205">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0E18" w14:textId="77777777" w:rsidR="00586205" w:rsidRDefault="00586205">
      <w:r>
        <w:separator/>
      </w:r>
    </w:p>
  </w:endnote>
  <w:endnote w:type="continuationSeparator" w:id="0">
    <w:p w14:paraId="7001EBF6" w14:textId="77777777" w:rsidR="00586205" w:rsidRDefault="0058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294F" w14:textId="4171ED95" w:rsidR="00C5382C" w:rsidRDefault="00C5382C">
    <w:pPr>
      <w:pStyle w:val="Voettekst"/>
    </w:pPr>
  </w:p>
  <w:p w14:paraId="450A8AAC" w14:textId="71C1BD05" w:rsidR="00C5382C" w:rsidRDefault="00C538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F81C" w14:textId="77777777" w:rsidR="00586205" w:rsidRDefault="00586205">
      <w:r>
        <w:separator/>
      </w:r>
    </w:p>
  </w:footnote>
  <w:footnote w:type="continuationSeparator" w:id="0">
    <w:p w14:paraId="6B511345" w14:textId="77777777" w:rsidR="00586205" w:rsidRDefault="0058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F1C" w14:textId="5D819310" w:rsidR="00383E57" w:rsidRPr="00383E57" w:rsidRDefault="00383E57" w:rsidP="00383E57">
    <w:pPr>
      <w:pStyle w:val="Koptekst"/>
    </w:pPr>
    <w:r>
      <w:rPr>
        <w:noProof/>
      </w:rPr>
      <w:drawing>
        <wp:inline distT="0" distB="0" distL="0" distR="0" wp14:anchorId="4EF3B6B0" wp14:editId="76B45620">
          <wp:extent cx="1371600" cy="762000"/>
          <wp:effectExtent l="0" t="0" r="0" b="0"/>
          <wp:docPr id="1556919215" name="Afbeelding 1556919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5FD"/>
    <w:multiLevelType w:val="hybridMultilevel"/>
    <w:tmpl w:val="816C9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95FB7"/>
    <w:multiLevelType w:val="multilevel"/>
    <w:tmpl w:val="7070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00DC1"/>
    <w:multiLevelType w:val="multilevel"/>
    <w:tmpl w:val="E84074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62B7F"/>
    <w:multiLevelType w:val="hybridMultilevel"/>
    <w:tmpl w:val="3476DA9C"/>
    <w:lvl w:ilvl="0" w:tplc="48DEE90C">
      <w:start w:val="1"/>
      <w:numFmt w:val="decimal"/>
      <w:lvlText w:val="%1."/>
      <w:lvlJc w:val="left"/>
      <w:pPr>
        <w:ind w:left="720" w:hanging="360"/>
      </w:pPr>
      <w:rPr>
        <w:rFonts w:ascii="Calibri" w:eastAsiaTheme="minorEastAsia"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206F56"/>
    <w:multiLevelType w:val="hybridMultilevel"/>
    <w:tmpl w:val="653C0894"/>
    <w:lvl w:ilvl="0" w:tplc="F4ECA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8F2146"/>
    <w:multiLevelType w:val="hybridMultilevel"/>
    <w:tmpl w:val="30301FAA"/>
    <w:lvl w:ilvl="0" w:tplc="10C6DC4E">
      <w:start w:val="1"/>
      <w:numFmt w:val="decimal"/>
      <w:lvlText w:val="%1."/>
      <w:lvlJc w:val="left"/>
      <w:pPr>
        <w:ind w:left="720" w:hanging="360"/>
      </w:pPr>
      <w:rPr>
        <w:rFonts w:ascii="Times New Roman" w:eastAsiaTheme="minorEastAsia"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2E6FAD"/>
    <w:multiLevelType w:val="hybridMultilevel"/>
    <w:tmpl w:val="5E2E9EA6"/>
    <w:lvl w:ilvl="0" w:tplc="86E0B2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09291E"/>
    <w:multiLevelType w:val="hybridMultilevel"/>
    <w:tmpl w:val="4740D560"/>
    <w:lvl w:ilvl="0" w:tplc="FFFFFFFF">
      <w:start w:val="1"/>
      <w:numFmt w:val="decimal"/>
      <w:lvlText w:val="%1."/>
      <w:lvlJc w:val="left"/>
      <w:pPr>
        <w:ind w:left="1080" w:hanging="360"/>
      </w:pPr>
      <w:rPr>
        <w:rFonts w:eastAsiaTheme="minorEastAsia"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EFC33AF"/>
    <w:multiLevelType w:val="multilevel"/>
    <w:tmpl w:val="12C8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D50E10"/>
    <w:multiLevelType w:val="hybridMultilevel"/>
    <w:tmpl w:val="C8D2D446"/>
    <w:lvl w:ilvl="0" w:tplc="05C6DA8C">
      <w:start w:val="1"/>
      <w:numFmt w:val="decimal"/>
      <w:lvlText w:val="%1."/>
      <w:lvlJc w:val="left"/>
      <w:pPr>
        <w:ind w:left="720" w:hanging="360"/>
      </w:pPr>
      <w:rPr>
        <w:rFonts w:ascii="Times New Roman" w:eastAsiaTheme="minorEastAsia"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F0703D"/>
    <w:multiLevelType w:val="hybridMultilevel"/>
    <w:tmpl w:val="B9A205B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A47F02"/>
    <w:multiLevelType w:val="multilevel"/>
    <w:tmpl w:val="BD1C5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4316D7"/>
    <w:multiLevelType w:val="multilevel"/>
    <w:tmpl w:val="376A63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603EA1"/>
    <w:multiLevelType w:val="hybridMultilevel"/>
    <w:tmpl w:val="68EE0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987978"/>
    <w:multiLevelType w:val="hybridMultilevel"/>
    <w:tmpl w:val="DD2EE5CC"/>
    <w:lvl w:ilvl="0" w:tplc="89BC7DDC">
      <w:start w:val="2"/>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B72E62"/>
    <w:multiLevelType w:val="hybridMultilevel"/>
    <w:tmpl w:val="8D12732C"/>
    <w:lvl w:ilvl="0" w:tplc="415015A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8949494">
    <w:abstractNumId w:val="4"/>
  </w:num>
  <w:num w:numId="2" w16cid:durableId="1595699204">
    <w:abstractNumId w:val="15"/>
  </w:num>
  <w:num w:numId="3" w16cid:durableId="1634602349">
    <w:abstractNumId w:val="13"/>
  </w:num>
  <w:num w:numId="4" w16cid:durableId="482164633">
    <w:abstractNumId w:val="12"/>
  </w:num>
  <w:num w:numId="5" w16cid:durableId="829296675">
    <w:abstractNumId w:val="8"/>
  </w:num>
  <w:num w:numId="6" w16cid:durableId="827281605">
    <w:abstractNumId w:val="1"/>
  </w:num>
  <w:num w:numId="7" w16cid:durableId="82772623">
    <w:abstractNumId w:val="9"/>
  </w:num>
  <w:num w:numId="8" w16cid:durableId="1389843297">
    <w:abstractNumId w:val="2"/>
  </w:num>
  <w:num w:numId="9" w16cid:durableId="1193571458">
    <w:abstractNumId w:val="11"/>
  </w:num>
  <w:num w:numId="10" w16cid:durableId="1012665">
    <w:abstractNumId w:val="6"/>
  </w:num>
  <w:num w:numId="11" w16cid:durableId="67962234">
    <w:abstractNumId w:val="14"/>
  </w:num>
  <w:num w:numId="12" w16cid:durableId="228923076">
    <w:abstractNumId w:val="0"/>
  </w:num>
  <w:num w:numId="13" w16cid:durableId="248731855">
    <w:abstractNumId w:val="5"/>
  </w:num>
  <w:num w:numId="14" w16cid:durableId="270433145">
    <w:abstractNumId w:val="7"/>
  </w:num>
  <w:num w:numId="15" w16cid:durableId="798457763">
    <w:abstractNumId w:val="10"/>
  </w:num>
  <w:num w:numId="16" w16cid:durableId="227541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F2"/>
    <w:rsid w:val="00023551"/>
    <w:rsid w:val="00026ED0"/>
    <w:rsid w:val="00044DD8"/>
    <w:rsid w:val="00046B8D"/>
    <w:rsid w:val="000602BE"/>
    <w:rsid w:val="0006309F"/>
    <w:rsid w:val="000746D3"/>
    <w:rsid w:val="000827BC"/>
    <w:rsid w:val="00082FC5"/>
    <w:rsid w:val="00091100"/>
    <w:rsid w:val="00095731"/>
    <w:rsid w:val="000960D3"/>
    <w:rsid w:val="000B4A0E"/>
    <w:rsid w:val="000B7C0C"/>
    <w:rsid w:val="000C7928"/>
    <w:rsid w:val="000F0222"/>
    <w:rsid w:val="00100C0D"/>
    <w:rsid w:val="00123C9E"/>
    <w:rsid w:val="001460A7"/>
    <w:rsid w:val="00157020"/>
    <w:rsid w:val="00177524"/>
    <w:rsid w:val="00197371"/>
    <w:rsid w:val="001A19D5"/>
    <w:rsid w:val="001B13BF"/>
    <w:rsid w:val="001C24F1"/>
    <w:rsid w:val="001C5359"/>
    <w:rsid w:val="001D0FE9"/>
    <w:rsid w:val="001D4467"/>
    <w:rsid w:val="001D6008"/>
    <w:rsid w:val="001D6A8D"/>
    <w:rsid w:val="001E1F47"/>
    <w:rsid w:val="001E3611"/>
    <w:rsid w:val="001E53EA"/>
    <w:rsid w:val="002079B5"/>
    <w:rsid w:val="00211BDB"/>
    <w:rsid w:val="00226A98"/>
    <w:rsid w:val="00234EFC"/>
    <w:rsid w:val="00243EC0"/>
    <w:rsid w:val="0024570C"/>
    <w:rsid w:val="002570BF"/>
    <w:rsid w:val="0026446D"/>
    <w:rsid w:val="00273663"/>
    <w:rsid w:val="0028133F"/>
    <w:rsid w:val="002A02A3"/>
    <w:rsid w:val="002A7FE6"/>
    <w:rsid w:val="002D0826"/>
    <w:rsid w:val="00302D69"/>
    <w:rsid w:val="00307C51"/>
    <w:rsid w:val="0031076A"/>
    <w:rsid w:val="00316021"/>
    <w:rsid w:val="003435BB"/>
    <w:rsid w:val="0035578D"/>
    <w:rsid w:val="00360BC3"/>
    <w:rsid w:val="00362207"/>
    <w:rsid w:val="00373511"/>
    <w:rsid w:val="00374746"/>
    <w:rsid w:val="00375586"/>
    <w:rsid w:val="00380596"/>
    <w:rsid w:val="00383E57"/>
    <w:rsid w:val="00385CF0"/>
    <w:rsid w:val="003B4E7F"/>
    <w:rsid w:val="003C06F7"/>
    <w:rsid w:val="003C3904"/>
    <w:rsid w:val="00410EE0"/>
    <w:rsid w:val="00411D99"/>
    <w:rsid w:val="00457088"/>
    <w:rsid w:val="00486A4A"/>
    <w:rsid w:val="00490EBE"/>
    <w:rsid w:val="004A45EF"/>
    <w:rsid w:val="004E0950"/>
    <w:rsid w:val="00504991"/>
    <w:rsid w:val="00510A69"/>
    <w:rsid w:val="00517762"/>
    <w:rsid w:val="00523189"/>
    <w:rsid w:val="0053647B"/>
    <w:rsid w:val="00551A6A"/>
    <w:rsid w:val="00555213"/>
    <w:rsid w:val="005631AD"/>
    <w:rsid w:val="00570F93"/>
    <w:rsid w:val="00586205"/>
    <w:rsid w:val="0058696B"/>
    <w:rsid w:val="00587EA7"/>
    <w:rsid w:val="005A02EE"/>
    <w:rsid w:val="005A2455"/>
    <w:rsid w:val="005B0908"/>
    <w:rsid w:val="005C055F"/>
    <w:rsid w:val="005D088F"/>
    <w:rsid w:val="005D7744"/>
    <w:rsid w:val="005E1266"/>
    <w:rsid w:val="005E6FAC"/>
    <w:rsid w:val="00606518"/>
    <w:rsid w:val="00613B99"/>
    <w:rsid w:val="006144E3"/>
    <w:rsid w:val="006327B7"/>
    <w:rsid w:val="00634A1C"/>
    <w:rsid w:val="00646529"/>
    <w:rsid w:val="0065232B"/>
    <w:rsid w:val="00655ABC"/>
    <w:rsid w:val="00666AC9"/>
    <w:rsid w:val="00695718"/>
    <w:rsid w:val="0069656D"/>
    <w:rsid w:val="006A3814"/>
    <w:rsid w:val="006B6BE9"/>
    <w:rsid w:val="006C7714"/>
    <w:rsid w:val="00707E22"/>
    <w:rsid w:val="00710A41"/>
    <w:rsid w:val="007137FA"/>
    <w:rsid w:val="007466EC"/>
    <w:rsid w:val="00761B3B"/>
    <w:rsid w:val="00764AC2"/>
    <w:rsid w:val="0076697B"/>
    <w:rsid w:val="00776CEA"/>
    <w:rsid w:val="00787602"/>
    <w:rsid w:val="007B52BF"/>
    <w:rsid w:val="007C6737"/>
    <w:rsid w:val="007C79F3"/>
    <w:rsid w:val="007F26CE"/>
    <w:rsid w:val="007F7660"/>
    <w:rsid w:val="0080518F"/>
    <w:rsid w:val="00830E74"/>
    <w:rsid w:val="00847BE7"/>
    <w:rsid w:val="008565F7"/>
    <w:rsid w:val="00871035"/>
    <w:rsid w:val="008B29F4"/>
    <w:rsid w:val="008B7B91"/>
    <w:rsid w:val="00914067"/>
    <w:rsid w:val="0092205B"/>
    <w:rsid w:val="00932DF1"/>
    <w:rsid w:val="009544CB"/>
    <w:rsid w:val="00966B33"/>
    <w:rsid w:val="009811B4"/>
    <w:rsid w:val="00991EA6"/>
    <w:rsid w:val="009950B2"/>
    <w:rsid w:val="009B04B9"/>
    <w:rsid w:val="009C451D"/>
    <w:rsid w:val="009D2B67"/>
    <w:rsid w:val="009F045D"/>
    <w:rsid w:val="009F0B84"/>
    <w:rsid w:val="00A03D31"/>
    <w:rsid w:val="00A247FC"/>
    <w:rsid w:val="00A458E2"/>
    <w:rsid w:val="00A54060"/>
    <w:rsid w:val="00A54CDC"/>
    <w:rsid w:val="00A554BA"/>
    <w:rsid w:val="00A90747"/>
    <w:rsid w:val="00A96769"/>
    <w:rsid w:val="00AA5A01"/>
    <w:rsid w:val="00AC04D1"/>
    <w:rsid w:val="00AC2528"/>
    <w:rsid w:val="00AC3239"/>
    <w:rsid w:val="00AF6472"/>
    <w:rsid w:val="00B04134"/>
    <w:rsid w:val="00B045E6"/>
    <w:rsid w:val="00B12C1B"/>
    <w:rsid w:val="00B21C7C"/>
    <w:rsid w:val="00B417E7"/>
    <w:rsid w:val="00B467A1"/>
    <w:rsid w:val="00B61E8F"/>
    <w:rsid w:val="00B6655E"/>
    <w:rsid w:val="00BA626D"/>
    <w:rsid w:val="00BA706C"/>
    <w:rsid w:val="00BD406A"/>
    <w:rsid w:val="00BD7764"/>
    <w:rsid w:val="00BE35EA"/>
    <w:rsid w:val="00BF1D63"/>
    <w:rsid w:val="00BF5353"/>
    <w:rsid w:val="00C1575C"/>
    <w:rsid w:val="00C22A56"/>
    <w:rsid w:val="00C278D8"/>
    <w:rsid w:val="00C4438A"/>
    <w:rsid w:val="00C5382C"/>
    <w:rsid w:val="00C54ED7"/>
    <w:rsid w:val="00C6554E"/>
    <w:rsid w:val="00C84033"/>
    <w:rsid w:val="00CA40D7"/>
    <w:rsid w:val="00CA558C"/>
    <w:rsid w:val="00CA5BCA"/>
    <w:rsid w:val="00CB6A3C"/>
    <w:rsid w:val="00CD455D"/>
    <w:rsid w:val="00CD4F37"/>
    <w:rsid w:val="00CE0091"/>
    <w:rsid w:val="00CE367A"/>
    <w:rsid w:val="00CE3F8C"/>
    <w:rsid w:val="00CF00EE"/>
    <w:rsid w:val="00CF103F"/>
    <w:rsid w:val="00CF6D2C"/>
    <w:rsid w:val="00D00C5A"/>
    <w:rsid w:val="00D10F14"/>
    <w:rsid w:val="00D1174D"/>
    <w:rsid w:val="00D14C4B"/>
    <w:rsid w:val="00D50F2F"/>
    <w:rsid w:val="00D51DFB"/>
    <w:rsid w:val="00D579ED"/>
    <w:rsid w:val="00D72E8C"/>
    <w:rsid w:val="00D74312"/>
    <w:rsid w:val="00D758C4"/>
    <w:rsid w:val="00D83375"/>
    <w:rsid w:val="00DA0ACF"/>
    <w:rsid w:val="00DA48F6"/>
    <w:rsid w:val="00DB29FB"/>
    <w:rsid w:val="00DB6700"/>
    <w:rsid w:val="00DF4C49"/>
    <w:rsid w:val="00E0649C"/>
    <w:rsid w:val="00E11C47"/>
    <w:rsid w:val="00E20B38"/>
    <w:rsid w:val="00E45323"/>
    <w:rsid w:val="00E533E9"/>
    <w:rsid w:val="00E56F87"/>
    <w:rsid w:val="00E844EA"/>
    <w:rsid w:val="00E84F06"/>
    <w:rsid w:val="00E852EB"/>
    <w:rsid w:val="00E85F4D"/>
    <w:rsid w:val="00E94584"/>
    <w:rsid w:val="00E949D8"/>
    <w:rsid w:val="00EB52F2"/>
    <w:rsid w:val="00EC3A85"/>
    <w:rsid w:val="00EF12D2"/>
    <w:rsid w:val="00F208DE"/>
    <w:rsid w:val="00F36DB4"/>
    <w:rsid w:val="00F434EA"/>
    <w:rsid w:val="00F439D4"/>
    <w:rsid w:val="00F4438E"/>
    <w:rsid w:val="00F56023"/>
    <w:rsid w:val="00F718D6"/>
    <w:rsid w:val="00F71F5F"/>
    <w:rsid w:val="00F750A8"/>
    <w:rsid w:val="00F751ED"/>
    <w:rsid w:val="00F8042F"/>
    <w:rsid w:val="00F844F2"/>
    <w:rsid w:val="00F93A00"/>
    <w:rsid w:val="00FA5930"/>
    <w:rsid w:val="00FB07ED"/>
    <w:rsid w:val="00FB4099"/>
    <w:rsid w:val="00FD2880"/>
    <w:rsid w:val="00FE14EA"/>
    <w:rsid w:val="00FE3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433E"/>
  <w15:chartTrackingRefBased/>
  <w15:docId w15:val="{A6EE7BD4-3D3A-4B22-83F9-D3F3908D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4F2"/>
    <w:pPr>
      <w:spacing w:after="0" w:line="240" w:lineRule="auto"/>
    </w:pPr>
    <w:rPr>
      <w:rFonts w:eastAsiaTheme="minorEastAsia"/>
      <w:kern w:val="0"/>
      <w:sz w:val="24"/>
      <w:szCs w:val="24"/>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4F2"/>
    <w:pPr>
      <w:ind w:left="720"/>
      <w:contextualSpacing/>
    </w:pPr>
  </w:style>
  <w:style w:type="character" w:customStyle="1" w:styleId="itemtitle">
    <w:name w:val="item_title"/>
    <w:basedOn w:val="Standaardalinea-lettertype"/>
    <w:rsid w:val="00F844F2"/>
  </w:style>
  <w:style w:type="paragraph" w:styleId="Voettekst">
    <w:name w:val="footer"/>
    <w:basedOn w:val="Standaard"/>
    <w:link w:val="VoettekstChar"/>
    <w:uiPriority w:val="99"/>
    <w:unhideWhenUsed/>
    <w:rsid w:val="00F844F2"/>
    <w:pPr>
      <w:tabs>
        <w:tab w:val="center" w:pos="4703"/>
        <w:tab w:val="right" w:pos="9406"/>
      </w:tabs>
    </w:pPr>
  </w:style>
  <w:style w:type="character" w:customStyle="1" w:styleId="VoettekstChar">
    <w:name w:val="Voettekst Char"/>
    <w:basedOn w:val="Standaardalinea-lettertype"/>
    <w:link w:val="Voettekst"/>
    <w:uiPriority w:val="99"/>
    <w:rsid w:val="00F844F2"/>
    <w:rPr>
      <w:rFonts w:eastAsiaTheme="minorEastAsia"/>
      <w:kern w:val="0"/>
      <w:sz w:val="24"/>
      <w:szCs w:val="24"/>
      <w:lang w:val="en-US"/>
      <w14:ligatures w14:val="none"/>
    </w:rPr>
  </w:style>
  <w:style w:type="paragraph" w:styleId="Normaalweb">
    <w:name w:val="Normal (Web)"/>
    <w:basedOn w:val="Standaard"/>
    <w:uiPriority w:val="99"/>
    <w:unhideWhenUsed/>
    <w:rsid w:val="00F844F2"/>
    <w:pPr>
      <w:spacing w:before="100" w:beforeAutospacing="1" w:after="100" w:afterAutospacing="1"/>
    </w:pPr>
    <w:rPr>
      <w:rFonts w:ascii="Times New Roman" w:eastAsia="Times New Roman" w:hAnsi="Times New Roman" w:cs="Times New Roman"/>
      <w:lang w:val="nl-NL" w:eastAsia="nl-NL"/>
    </w:rPr>
  </w:style>
  <w:style w:type="paragraph" w:styleId="Koptekst">
    <w:name w:val="header"/>
    <w:basedOn w:val="Standaard"/>
    <w:link w:val="KoptekstChar"/>
    <w:uiPriority w:val="99"/>
    <w:unhideWhenUsed/>
    <w:rsid w:val="00F434EA"/>
    <w:pPr>
      <w:tabs>
        <w:tab w:val="center" w:pos="4536"/>
        <w:tab w:val="right" w:pos="9072"/>
      </w:tabs>
    </w:pPr>
  </w:style>
  <w:style w:type="character" w:customStyle="1" w:styleId="KoptekstChar">
    <w:name w:val="Koptekst Char"/>
    <w:basedOn w:val="Standaardalinea-lettertype"/>
    <w:link w:val="Koptekst"/>
    <w:uiPriority w:val="99"/>
    <w:rsid w:val="00F434EA"/>
    <w:rPr>
      <w:rFonts w:eastAsiaTheme="minorEastAsia"/>
      <w:kern w:val="0"/>
      <w:sz w:val="24"/>
      <w:szCs w:val="24"/>
      <w:lang w:val="en-US"/>
      <w14:ligatures w14:val="none"/>
    </w:rPr>
  </w:style>
  <w:style w:type="paragraph" w:styleId="Voetnoottekst">
    <w:name w:val="footnote text"/>
    <w:basedOn w:val="Standaard"/>
    <w:link w:val="VoetnoottekstChar"/>
    <w:uiPriority w:val="99"/>
    <w:semiHidden/>
    <w:unhideWhenUsed/>
    <w:rsid w:val="00F439D4"/>
    <w:rPr>
      <w:sz w:val="20"/>
      <w:szCs w:val="20"/>
    </w:rPr>
  </w:style>
  <w:style w:type="character" w:customStyle="1" w:styleId="VoetnoottekstChar">
    <w:name w:val="Voetnoottekst Char"/>
    <w:basedOn w:val="Standaardalinea-lettertype"/>
    <w:link w:val="Voetnoottekst"/>
    <w:uiPriority w:val="99"/>
    <w:semiHidden/>
    <w:rsid w:val="00F439D4"/>
    <w:rPr>
      <w:rFonts w:eastAsiaTheme="minorEastAsia"/>
      <w:kern w:val="0"/>
      <w:sz w:val="20"/>
      <w:szCs w:val="20"/>
      <w:lang w:val="en-US"/>
      <w14:ligatures w14:val="none"/>
    </w:rPr>
  </w:style>
  <w:style w:type="character" w:styleId="Voetnootmarkering">
    <w:name w:val="footnote reference"/>
    <w:basedOn w:val="Standaardalinea-lettertype"/>
    <w:uiPriority w:val="99"/>
    <w:semiHidden/>
    <w:unhideWhenUsed/>
    <w:rsid w:val="00F43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6064">
      <w:bodyDiv w:val="1"/>
      <w:marLeft w:val="0"/>
      <w:marRight w:val="0"/>
      <w:marTop w:val="0"/>
      <w:marBottom w:val="0"/>
      <w:divBdr>
        <w:top w:val="none" w:sz="0" w:space="0" w:color="auto"/>
        <w:left w:val="none" w:sz="0" w:space="0" w:color="auto"/>
        <w:bottom w:val="none" w:sz="0" w:space="0" w:color="auto"/>
        <w:right w:val="none" w:sz="0" w:space="0" w:color="auto"/>
      </w:divBdr>
    </w:div>
    <w:div w:id="19148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Yurre Wieken</dc:creator>
  <cp:keywords/>
  <dc:description/>
  <cp:lastModifiedBy>Yurre Wieken</cp:lastModifiedBy>
  <cp:revision>6</cp:revision>
  <dcterms:created xsi:type="dcterms:W3CDTF">2024-04-18T06:07:00Z</dcterms:created>
  <dcterms:modified xsi:type="dcterms:W3CDTF">2024-04-23T21:26:00Z</dcterms:modified>
</cp:coreProperties>
</file>